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B9A175" w14:textId="3D6142BB" w:rsidR="00A815F2" w:rsidRPr="00BF2D2C" w:rsidRDefault="00083988" w:rsidP="00300A5C">
      <w:pPr>
        <w:jc w:val="center"/>
        <w:rPr>
          <w:rFonts w:asciiTheme="minorHAnsi" w:hAnsiTheme="minorHAnsi"/>
          <w:b/>
          <w:lang w:val="de-AT"/>
        </w:rPr>
      </w:pPr>
      <w:r w:rsidRPr="00BF2D2C">
        <w:rPr>
          <w:rFonts w:asciiTheme="minorHAnsi" w:hAnsiTheme="minorHAnsi"/>
          <w:b/>
          <w:lang w:val="de-AT"/>
        </w:rPr>
        <w:t>INITIA</w:t>
      </w:r>
      <w:r w:rsidR="00A815F2" w:rsidRPr="00BF2D2C">
        <w:rPr>
          <w:rFonts w:asciiTheme="minorHAnsi" w:hAnsiTheme="minorHAnsi"/>
          <w:b/>
          <w:lang w:val="de-AT"/>
        </w:rPr>
        <w:t>T</w:t>
      </w:r>
      <w:r w:rsidRPr="00BF2D2C">
        <w:rPr>
          <w:rFonts w:asciiTheme="minorHAnsi" w:hAnsiTheme="minorHAnsi"/>
          <w:b/>
          <w:lang w:val="de-AT"/>
        </w:rPr>
        <w:t>I</w:t>
      </w:r>
      <w:r w:rsidR="00A815F2" w:rsidRPr="00BF2D2C">
        <w:rPr>
          <w:rFonts w:asciiTheme="minorHAnsi" w:hAnsiTheme="minorHAnsi"/>
          <w:b/>
          <w:lang w:val="de-AT"/>
        </w:rPr>
        <w:t>VE LEBENSWERTES ANDRITZ</w:t>
      </w:r>
    </w:p>
    <w:p w14:paraId="330971B2" w14:textId="66F0385C" w:rsidR="00300A5C" w:rsidRPr="00BF2D2C" w:rsidRDefault="00FF1586" w:rsidP="00300A5C">
      <w:pPr>
        <w:jc w:val="center"/>
        <w:rPr>
          <w:rFonts w:asciiTheme="minorHAnsi" w:hAnsiTheme="minorHAnsi"/>
          <w:b/>
          <w:lang w:val="de-AT"/>
        </w:rPr>
      </w:pPr>
      <w:r>
        <w:rPr>
          <w:rFonts w:asciiTheme="minorHAnsi" w:hAnsiTheme="minorHAnsi"/>
          <w:b/>
          <w:lang w:val="de-AT"/>
        </w:rPr>
        <w:t>Treffen AG Radverkehr am 2</w:t>
      </w:r>
      <w:r w:rsidR="00A815F2" w:rsidRPr="00BF2D2C">
        <w:rPr>
          <w:rFonts w:asciiTheme="minorHAnsi" w:hAnsiTheme="minorHAnsi"/>
          <w:b/>
          <w:lang w:val="de-AT"/>
        </w:rPr>
        <w:t>.8</w:t>
      </w:r>
      <w:r w:rsidR="00300A5C" w:rsidRPr="00BF2D2C">
        <w:rPr>
          <w:rFonts w:asciiTheme="minorHAnsi" w:hAnsiTheme="minorHAnsi"/>
          <w:b/>
          <w:lang w:val="de-AT"/>
        </w:rPr>
        <w:t>.2022</w:t>
      </w:r>
    </w:p>
    <w:p w14:paraId="343637B5" w14:textId="77777777" w:rsidR="008B3A12" w:rsidRPr="00BF2D2C" w:rsidRDefault="008B3A12" w:rsidP="00300A5C">
      <w:pPr>
        <w:jc w:val="center"/>
        <w:rPr>
          <w:rFonts w:asciiTheme="minorHAnsi" w:hAnsiTheme="minorHAnsi"/>
          <w:b/>
          <w:lang w:val="de-AT"/>
        </w:rPr>
      </w:pPr>
    </w:p>
    <w:p w14:paraId="132A6CF5" w14:textId="5DA2AFB2" w:rsidR="004C0DCD" w:rsidRPr="00BF2D2C" w:rsidRDefault="004C0DCD" w:rsidP="00300A5C">
      <w:pPr>
        <w:jc w:val="center"/>
        <w:rPr>
          <w:rFonts w:asciiTheme="minorHAnsi" w:hAnsiTheme="minorHAnsi"/>
          <w:b/>
          <w:lang w:val="de-AT"/>
        </w:rPr>
      </w:pPr>
      <w:r w:rsidRPr="00BF2D2C">
        <w:rPr>
          <w:rFonts w:asciiTheme="minorHAnsi" w:hAnsiTheme="minorHAnsi"/>
          <w:b/>
          <w:lang w:val="de-AT"/>
        </w:rPr>
        <w:t>Gedächtnisprotokoll</w:t>
      </w:r>
    </w:p>
    <w:p w14:paraId="1F03F8B7" w14:textId="77777777" w:rsidR="008B3A12" w:rsidRPr="00BF2D2C" w:rsidRDefault="008B3A12" w:rsidP="00300A5C">
      <w:pPr>
        <w:jc w:val="center"/>
        <w:rPr>
          <w:rFonts w:asciiTheme="minorHAnsi" w:hAnsiTheme="minorHAnsi"/>
          <w:b/>
          <w:lang w:val="de-AT"/>
        </w:rPr>
      </w:pPr>
    </w:p>
    <w:p w14:paraId="4410CD3E" w14:textId="77777777" w:rsidR="00B87CD2" w:rsidRPr="00BF2D2C" w:rsidRDefault="00B87CD2" w:rsidP="00300A5C">
      <w:pPr>
        <w:jc w:val="center"/>
        <w:rPr>
          <w:rFonts w:asciiTheme="minorHAnsi" w:hAnsiTheme="minorHAnsi"/>
          <w:b/>
          <w:lang w:val="de-AT"/>
        </w:rPr>
      </w:pPr>
    </w:p>
    <w:p w14:paraId="3E959F90" w14:textId="77777777" w:rsidR="00FB2038" w:rsidRDefault="00FB2038" w:rsidP="008B3A12">
      <w:pPr>
        <w:rPr>
          <w:rFonts w:asciiTheme="minorHAnsi" w:hAnsiTheme="minorHAnsi"/>
          <w:lang w:val="de-AT"/>
        </w:rPr>
      </w:pPr>
    </w:p>
    <w:p w14:paraId="3E289C0F" w14:textId="68A12221" w:rsidR="00FB2038" w:rsidRPr="00FB2038" w:rsidRDefault="00A815F2" w:rsidP="008B3A12">
      <w:pPr>
        <w:rPr>
          <w:rFonts w:asciiTheme="minorHAnsi" w:hAnsiTheme="minorHAnsi"/>
          <w:b/>
          <w:lang w:val="de-AT"/>
        </w:rPr>
      </w:pPr>
      <w:r w:rsidRPr="00BF2D2C">
        <w:rPr>
          <w:rFonts w:asciiTheme="minorHAnsi" w:hAnsiTheme="minorHAnsi"/>
          <w:b/>
          <w:lang w:val="de-AT"/>
        </w:rPr>
        <w:t>Teilnehmer*</w:t>
      </w:r>
      <w:r w:rsidR="00F5326B" w:rsidRPr="00BF2D2C">
        <w:rPr>
          <w:rFonts w:asciiTheme="minorHAnsi" w:hAnsiTheme="minorHAnsi"/>
          <w:b/>
          <w:lang w:val="de-AT"/>
        </w:rPr>
        <w:t>I</w:t>
      </w:r>
      <w:r w:rsidR="008B3A12" w:rsidRPr="00BF2D2C">
        <w:rPr>
          <w:rFonts w:asciiTheme="minorHAnsi" w:hAnsiTheme="minorHAnsi"/>
          <w:b/>
          <w:lang w:val="de-AT"/>
        </w:rPr>
        <w:t xml:space="preserve">nnen: </w:t>
      </w:r>
    </w:p>
    <w:tbl>
      <w:tblPr>
        <w:tblW w:w="4277" w:type="dxa"/>
        <w:tblInd w:w="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</w:tblGrid>
      <w:tr w:rsidR="00FB2038" w:rsidRPr="00FB2038" w14:paraId="6F266B28" w14:textId="77777777" w:rsidTr="00FB2038">
        <w:trPr>
          <w:trHeight w:val="287"/>
        </w:trPr>
        <w:tc>
          <w:tcPr>
            <w:tcW w:w="4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6D9733A" w14:textId="19BD7220" w:rsidR="00FB2038" w:rsidRPr="00FB2038" w:rsidRDefault="00FB2038" w:rsidP="00FB2038">
            <w:pPr>
              <w:ind w:right="-4804"/>
              <w:rPr>
                <w:rFonts w:asciiTheme="minorHAnsi" w:hAnsiTheme="minorHAnsi" w:cstheme="minorBidi"/>
                <w:lang w:val="de-AT"/>
              </w:rPr>
            </w:pPr>
          </w:p>
        </w:tc>
      </w:tr>
    </w:tbl>
    <w:p w14:paraId="456EA9AE" w14:textId="07D8229E" w:rsidR="00FB2038" w:rsidRPr="00FB2038" w:rsidRDefault="00FB2038" w:rsidP="00FB2038">
      <w:pPr>
        <w:rPr>
          <w:rFonts w:asciiTheme="minorHAnsi" w:hAnsiTheme="minorHAnsi" w:cstheme="minorBidi"/>
          <w:lang w:val="de-AT"/>
        </w:rPr>
      </w:pPr>
      <w:r>
        <w:rPr>
          <w:rFonts w:asciiTheme="minorHAnsi" w:hAnsiTheme="minorHAnsi" w:cstheme="minorBidi"/>
          <w:lang w:val="de-AT"/>
        </w:rPr>
        <w:t xml:space="preserve">Prof. Martin </w:t>
      </w:r>
      <w:proofErr w:type="spellStart"/>
      <w:r>
        <w:rPr>
          <w:rFonts w:asciiTheme="minorHAnsi" w:hAnsiTheme="minorHAnsi" w:cstheme="minorBidi"/>
          <w:lang w:val="de-AT"/>
        </w:rPr>
        <w:t>Fellendorf</w:t>
      </w:r>
      <w:proofErr w:type="spellEnd"/>
      <w:r>
        <w:rPr>
          <w:rFonts w:asciiTheme="minorHAnsi" w:hAnsiTheme="minorHAnsi" w:cstheme="minorBidi"/>
          <w:lang w:val="de-AT"/>
        </w:rPr>
        <w:t xml:space="preserve">, </w:t>
      </w:r>
      <w:r w:rsidRPr="00FB2038">
        <w:rPr>
          <w:rFonts w:asciiTheme="minorHAnsi" w:hAnsiTheme="minorHAnsi" w:cstheme="minorBidi"/>
          <w:lang w:val="de-AT"/>
        </w:rPr>
        <w:t>Karl Gruber,</w:t>
      </w:r>
      <w:r>
        <w:rPr>
          <w:rFonts w:asciiTheme="minorHAnsi" w:hAnsiTheme="minorHAnsi" w:cstheme="minorBidi"/>
          <w:lang w:val="de-AT"/>
        </w:rPr>
        <w:t xml:space="preserve"> </w:t>
      </w:r>
      <w:r w:rsidRPr="00EF7D1D">
        <w:rPr>
          <w:rFonts w:asciiTheme="minorHAnsi" w:hAnsiTheme="minorHAnsi" w:cstheme="minorBidi"/>
          <w:lang w:val="de-AT"/>
        </w:rPr>
        <w:t>Richard Hummelbrunner,</w:t>
      </w:r>
      <w:r w:rsidRPr="00FB2038">
        <w:rPr>
          <w:rFonts w:asciiTheme="minorHAnsi" w:hAnsiTheme="minorHAnsi" w:cstheme="minorBidi"/>
          <w:lang w:val="de-AT"/>
        </w:rPr>
        <w:t xml:space="preserve"> Hans-Peter Meister, Gertraud </w:t>
      </w:r>
      <w:proofErr w:type="spellStart"/>
      <w:r w:rsidRPr="00FB2038">
        <w:rPr>
          <w:rFonts w:asciiTheme="minorHAnsi" w:hAnsiTheme="minorHAnsi" w:cstheme="minorBidi"/>
          <w:lang w:val="de-AT"/>
        </w:rPr>
        <w:t>Mocharitsch</w:t>
      </w:r>
      <w:proofErr w:type="spellEnd"/>
      <w:r w:rsidRPr="00FB2038">
        <w:rPr>
          <w:rFonts w:asciiTheme="minorHAnsi" w:hAnsiTheme="minorHAnsi" w:cstheme="minorBidi"/>
          <w:lang w:val="de-AT"/>
        </w:rPr>
        <w:t>-Meister, Alexandra Kronberger, Leonore</w:t>
      </w:r>
      <w:r>
        <w:rPr>
          <w:rFonts w:asciiTheme="minorHAnsi" w:hAnsiTheme="minorHAnsi" w:cstheme="minorBidi"/>
          <w:lang w:val="de-AT"/>
        </w:rPr>
        <w:t xml:space="preserve"> </w:t>
      </w:r>
      <w:r w:rsidRPr="00FB2038">
        <w:rPr>
          <w:rFonts w:asciiTheme="minorHAnsi" w:hAnsiTheme="minorHAnsi" w:cstheme="minorBidi"/>
          <w:lang w:val="de-AT"/>
        </w:rPr>
        <w:t>Peer, Richard Resch, Sabine Sill (</w:t>
      </w:r>
      <w:proofErr w:type="spellStart"/>
      <w:r w:rsidRPr="00FB2038">
        <w:rPr>
          <w:rFonts w:asciiTheme="minorHAnsi" w:hAnsiTheme="minorHAnsi" w:cstheme="minorBidi"/>
          <w:lang w:val="de-AT"/>
        </w:rPr>
        <w:t>Verkehrsausschuß</w:t>
      </w:r>
      <w:proofErr w:type="spellEnd"/>
      <w:r w:rsidRPr="00FB2038">
        <w:rPr>
          <w:rFonts w:asciiTheme="minorHAnsi" w:hAnsiTheme="minorHAnsi" w:cstheme="minorBidi"/>
          <w:lang w:val="de-AT"/>
        </w:rPr>
        <w:t xml:space="preserve"> </w:t>
      </w:r>
      <w:proofErr w:type="spellStart"/>
      <w:r w:rsidRPr="00FB2038">
        <w:rPr>
          <w:rFonts w:asciiTheme="minorHAnsi" w:hAnsiTheme="minorHAnsi" w:cstheme="minorBidi"/>
          <w:lang w:val="de-AT"/>
        </w:rPr>
        <w:t>Stattegg</w:t>
      </w:r>
      <w:proofErr w:type="spellEnd"/>
      <w:r w:rsidRPr="00FB2038">
        <w:rPr>
          <w:rFonts w:asciiTheme="minorHAnsi" w:hAnsiTheme="minorHAnsi" w:cstheme="minorBidi"/>
          <w:lang w:val="de-AT"/>
        </w:rPr>
        <w:t>), Lucia-Susanne Wahlmüller</w:t>
      </w:r>
      <w:r>
        <w:rPr>
          <w:rFonts w:asciiTheme="minorHAnsi" w:hAnsiTheme="minorHAnsi" w:cstheme="minorBidi"/>
          <w:lang w:val="de-AT"/>
        </w:rPr>
        <w:t xml:space="preserve"> (BR)</w:t>
      </w:r>
      <w:r w:rsidR="00BF7243">
        <w:rPr>
          <w:rFonts w:asciiTheme="minorHAnsi" w:hAnsiTheme="minorHAnsi" w:cstheme="minorBidi"/>
          <w:lang w:val="de-AT"/>
        </w:rPr>
        <w:t xml:space="preserve"> und Partner N.N.</w:t>
      </w:r>
    </w:p>
    <w:p w14:paraId="453B1E73" w14:textId="21476E5D" w:rsidR="004C0DCD" w:rsidRDefault="004C0DCD" w:rsidP="008B3A12">
      <w:pPr>
        <w:rPr>
          <w:lang w:val="de-AT"/>
        </w:rPr>
      </w:pPr>
    </w:p>
    <w:p w14:paraId="080BF301" w14:textId="09A9E2A9" w:rsidR="004C0DCD" w:rsidRPr="00BF2D2C" w:rsidRDefault="00FB2038" w:rsidP="002C3ECA">
      <w:pPr>
        <w:spacing w:before="120" w:after="120"/>
        <w:rPr>
          <w:rFonts w:asciiTheme="minorHAnsi" w:hAnsiTheme="minorHAnsi"/>
          <w:b/>
          <w:lang w:val="de-AT"/>
        </w:rPr>
      </w:pPr>
      <w:r>
        <w:rPr>
          <w:rFonts w:asciiTheme="minorHAnsi" w:hAnsiTheme="minorHAnsi"/>
          <w:b/>
          <w:lang w:val="de-AT"/>
        </w:rPr>
        <w:t>Fragen / Kommentare zum</w:t>
      </w:r>
      <w:r w:rsidR="004C0DCD" w:rsidRPr="00BF2D2C">
        <w:rPr>
          <w:rFonts w:asciiTheme="minorHAnsi" w:hAnsiTheme="minorHAnsi"/>
          <w:b/>
          <w:lang w:val="de-AT"/>
        </w:rPr>
        <w:t xml:space="preserve"> </w:t>
      </w:r>
      <w:r>
        <w:rPr>
          <w:rFonts w:asciiTheme="minorHAnsi" w:hAnsiTheme="minorHAnsi"/>
          <w:b/>
          <w:lang w:val="de-AT"/>
        </w:rPr>
        <w:t>Prioritätenvorschlag Radwegeausbau</w:t>
      </w:r>
    </w:p>
    <w:p w14:paraId="7D7CC3B3" w14:textId="44CA9999" w:rsidR="004C0DCD" w:rsidRPr="002C3ECA" w:rsidRDefault="00FB2038" w:rsidP="002C3ECA">
      <w:pPr>
        <w:pStyle w:val="Listenabsatz"/>
        <w:numPr>
          <w:ilvl w:val="0"/>
          <w:numId w:val="2"/>
        </w:numPr>
        <w:spacing w:before="240" w:after="240"/>
        <w:ind w:left="284" w:hanging="284"/>
        <w:rPr>
          <w:lang w:val="de-AT"/>
        </w:rPr>
      </w:pPr>
      <w:r>
        <w:rPr>
          <w:lang w:val="de-AT"/>
        </w:rPr>
        <w:t xml:space="preserve">Prof. </w:t>
      </w:r>
      <w:proofErr w:type="spellStart"/>
      <w:r>
        <w:rPr>
          <w:lang w:val="de-AT"/>
        </w:rPr>
        <w:t>Fellendorf</w:t>
      </w:r>
      <w:proofErr w:type="spellEnd"/>
      <w:r>
        <w:rPr>
          <w:lang w:val="de-AT"/>
        </w:rPr>
        <w:t xml:space="preserve"> hat darüber informiert, dass die </w:t>
      </w:r>
      <w:r w:rsidR="009A3C83">
        <w:rPr>
          <w:lang w:val="de-AT"/>
        </w:rPr>
        <w:t xml:space="preserve">Priorität </w:t>
      </w:r>
      <w:r w:rsidR="00A721B8">
        <w:rPr>
          <w:lang w:val="de-AT"/>
        </w:rPr>
        <w:t xml:space="preserve">des </w:t>
      </w:r>
      <w:r w:rsidR="00BF7243">
        <w:rPr>
          <w:lang w:val="de-AT"/>
        </w:rPr>
        <w:t>Rad-</w:t>
      </w:r>
      <w:r w:rsidR="00A721B8">
        <w:rPr>
          <w:lang w:val="de-AT"/>
        </w:rPr>
        <w:t xml:space="preserve">Masterplans beim A-Netz liegt und damit </w:t>
      </w:r>
      <w:r>
        <w:rPr>
          <w:lang w:val="de-AT"/>
        </w:rPr>
        <w:t xml:space="preserve">die </w:t>
      </w:r>
      <w:r w:rsidR="009A3C83">
        <w:rPr>
          <w:lang w:val="de-AT"/>
        </w:rPr>
        <w:t xml:space="preserve">Mittel </w:t>
      </w:r>
      <w:r w:rsidR="00A721B8">
        <w:rPr>
          <w:lang w:val="de-AT"/>
        </w:rPr>
        <w:t xml:space="preserve">der Radoffensive weitgehend ausgeschöpft werden dürften. </w:t>
      </w:r>
      <w:r w:rsidR="00BF7243">
        <w:rPr>
          <w:lang w:val="de-AT"/>
        </w:rPr>
        <w:t>In Andritz ist darin nur ein Abschnitt</w:t>
      </w:r>
      <w:r w:rsidR="00D55D85">
        <w:rPr>
          <w:lang w:val="de-AT"/>
        </w:rPr>
        <w:t xml:space="preserve"> </w:t>
      </w:r>
      <w:r w:rsidR="00BF7243">
        <w:rPr>
          <w:lang w:val="de-AT"/>
        </w:rPr>
        <w:t xml:space="preserve">entlang der </w:t>
      </w:r>
      <w:proofErr w:type="spellStart"/>
      <w:r w:rsidR="00D55D85">
        <w:rPr>
          <w:lang w:val="de-AT"/>
        </w:rPr>
        <w:t>Weinzöttlstraße</w:t>
      </w:r>
      <w:proofErr w:type="spellEnd"/>
      <w:r w:rsidR="00BF7243">
        <w:rPr>
          <w:lang w:val="de-AT"/>
        </w:rPr>
        <w:t xml:space="preserve"> enthalten</w:t>
      </w:r>
      <w:r w:rsidR="00D55D85">
        <w:rPr>
          <w:lang w:val="de-AT"/>
        </w:rPr>
        <w:t xml:space="preserve">, alle übrigen Routenvorschläge fallen unter das B und C Netz. </w:t>
      </w:r>
    </w:p>
    <w:p w14:paraId="4626C103" w14:textId="727E2B9E" w:rsidR="00D55D85" w:rsidRDefault="00D55D85" w:rsidP="002C3ECA">
      <w:pPr>
        <w:pStyle w:val="Listenabsatz"/>
        <w:numPr>
          <w:ilvl w:val="0"/>
          <w:numId w:val="2"/>
        </w:numPr>
        <w:spacing w:before="120" w:after="120"/>
        <w:ind w:left="284" w:hanging="284"/>
        <w:rPr>
          <w:lang w:val="de-AT"/>
        </w:rPr>
      </w:pPr>
      <w:r>
        <w:rPr>
          <w:lang w:val="de-AT"/>
        </w:rPr>
        <w:t xml:space="preserve">Er regt an, gemeinsam mit der Gemeinde </w:t>
      </w:r>
      <w:proofErr w:type="spellStart"/>
      <w:r>
        <w:rPr>
          <w:lang w:val="de-AT"/>
        </w:rPr>
        <w:t>Stattegg</w:t>
      </w:r>
      <w:proofErr w:type="spellEnd"/>
      <w:r>
        <w:rPr>
          <w:lang w:val="de-AT"/>
        </w:rPr>
        <w:t xml:space="preserve"> beim Leiter der Radverkehrsplanung im Land (P. Sturm) vorstellig zu werden und gemeinsam zu versuchen, eine Aufwertung der Verbindung Andritz – </w:t>
      </w:r>
      <w:proofErr w:type="spellStart"/>
      <w:r>
        <w:rPr>
          <w:lang w:val="de-AT"/>
        </w:rPr>
        <w:t>Sta</w:t>
      </w:r>
      <w:r w:rsidR="00145AD5">
        <w:rPr>
          <w:lang w:val="de-AT"/>
        </w:rPr>
        <w:t>tte</w:t>
      </w:r>
      <w:r>
        <w:rPr>
          <w:lang w:val="de-AT"/>
        </w:rPr>
        <w:t>gg</w:t>
      </w:r>
      <w:proofErr w:type="spellEnd"/>
      <w:r>
        <w:rPr>
          <w:lang w:val="de-AT"/>
        </w:rPr>
        <w:t xml:space="preserve"> zu erreichen (Ausbauplanung, Mittel). </w:t>
      </w:r>
    </w:p>
    <w:p w14:paraId="5B6617B2" w14:textId="792AA87E" w:rsidR="00D55D85" w:rsidRDefault="00D55D85" w:rsidP="00003AFE">
      <w:pPr>
        <w:pStyle w:val="Listenabsatz"/>
        <w:numPr>
          <w:ilvl w:val="0"/>
          <w:numId w:val="2"/>
        </w:numPr>
        <w:spacing w:before="120" w:after="120"/>
        <w:ind w:left="284" w:hanging="284"/>
        <w:rPr>
          <w:lang w:val="de-AT"/>
        </w:rPr>
      </w:pPr>
      <w:r>
        <w:rPr>
          <w:lang w:val="de-AT"/>
        </w:rPr>
        <w:t xml:space="preserve">Außerdem solle die jetzige Priorisierung überdacht und angepasst werden, da derzeit zu viele Routen mit Priorität 1 versehen sind. Dies soll nach dem nächsten Treffen mit Hr. </w:t>
      </w:r>
      <w:proofErr w:type="spellStart"/>
      <w:r>
        <w:rPr>
          <w:lang w:val="de-AT"/>
        </w:rPr>
        <w:t>Kronheim</w:t>
      </w:r>
      <w:proofErr w:type="spellEnd"/>
      <w:r>
        <w:rPr>
          <w:lang w:val="de-AT"/>
        </w:rPr>
        <w:t xml:space="preserve"> (Radverkehrsplanung Graz) erfolgen. </w:t>
      </w:r>
    </w:p>
    <w:p w14:paraId="748ED42B" w14:textId="1D68FC76" w:rsidR="00D55D85" w:rsidRDefault="00145AD5" w:rsidP="00003AFE">
      <w:pPr>
        <w:pStyle w:val="Listenabsatz"/>
        <w:numPr>
          <w:ilvl w:val="0"/>
          <w:numId w:val="2"/>
        </w:numPr>
        <w:spacing w:before="120" w:after="120"/>
        <w:ind w:left="284" w:hanging="284"/>
        <w:rPr>
          <w:lang w:val="de-AT"/>
        </w:rPr>
      </w:pPr>
      <w:r>
        <w:rPr>
          <w:lang w:val="de-AT"/>
        </w:rPr>
        <w:t xml:space="preserve">Diskutiert wurde die mögliche Trassenführung entlang des </w:t>
      </w:r>
      <w:proofErr w:type="spellStart"/>
      <w:r>
        <w:rPr>
          <w:lang w:val="de-AT"/>
        </w:rPr>
        <w:t>Schöckelbachs</w:t>
      </w:r>
      <w:proofErr w:type="spellEnd"/>
      <w:r>
        <w:rPr>
          <w:lang w:val="de-AT"/>
        </w:rPr>
        <w:t xml:space="preserve"> sowie die Querung der Grazer Straße von der Papierfabrik- zur </w:t>
      </w:r>
      <w:proofErr w:type="spellStart"/>
      <w:r>
        <w:rPr>
          <w:lang w:val="de-AT"/>
        </w:rPr>
        <w:t>Posenergasse</w:t>
      </w:r>
      <w:proofErr w:type="spellEnd"/>
      <w:r>
        <w:rPr>
          <w:lang w:val="de-AT"/>
        </w:rPr>
        <w:t xml:space="preserve">. </w:t>
      </w:r>
    </w:p>
    <w:p w14:paraId="66B8814B" w14:textId="77F5B662" w:rsidR="004A6150" w:rsidRDefault="004A6150" w:rsidP="00003AFE">
      <w:pPr>
        <w:pStyle w:val="Listenabsatz"/>
        <w:numPr>
          <w:ilvl w:val="0"/>
          <w:numId w:val="2"/>
        </w:numPr>
        <w:spacing w:before="120" w:after="120"/>
        <w:ind w:left="284" w:hanging="284"/>
        <w:rPr>
          <w:lang w:val="de-AT"/>
        </w:rPr>
      </w:pPr>
      <w:r>
        <w:rPr>
          <w:lang w:val="de-AT"/>
        </w:rPr>
        <w:t xml:space="preserve">Die Radfahrsituation am </w:t>
      </w:r>
      <w:proofErr w:type="spellStart"/>
      <w:r>
        <w:rPr>
          <w:lang w:val="de-AT"/>
        </w:rPr>
        <w:t>Andritzer</w:t>
      </w:r>
      <w:proofErr w:type="spellEnd"/>
      <w:r>
        <w:rPr>
          <w:lang w:val="de-AT"/>
        </w:rPr>
        <w:t xml:space="preserve"> Hauptplatz ist unbefriedigend und teilweise chaotisch. Diskutiert wurden die Optionen einer Radwegführung entlang des </w:t>
      </w:r>
      <w:proofErr w:type="spellStart"/>
      <w:r>
        <w:rPr>
          <w:lang w:val="de-AT"/>
        </w:rPr>
        <w:t>Raika</w:t>
      </w:r>
      <w:proofErr w:type="spellEnd"/>
      <w:r>
        <w:rPr>
          <w:lang w:val="de-AT"/>
        </w:rPr>
        <w:t>-Gebä</w:t>
      </w:r>
      <w:r w:rsidR="00B53EEA">
        <w:rPr>
          <w:lang w:val="de-AT"/>
        </w:rPr>
        <w:t>udes (neue Situation nach dem</w:t>
      </w:r>
      <w:r>
        <w:rPr>
          <w:lang w:val="de-AT"/>
        </w:rPr>
        <w:t xml:space="preserve"> Umbau) sowie östlich der Straßenbahngeleise bis zur VS/NMS.  </w:t>
      </w:r>
    </w:p>
    <w:p w14:paraId="49F77B66" w14:textId="2862B59B" w:rsidR="004A6150" w:rsidRDefault="004A6150" w:rsidP="00003AFE">
      <w:pPr>
        <w:pStyle w:val="Listenabsatz"/>
        <w:numPr>
          <w:ilvl w:val="0"/>
          <w:numId w:val="2"/>
        </w:numPr>
        <w:spacing w:before="120" w:after="120"/>
        <w:ind w:left="284" w:hanging="284"/>
        <w:rPr>
          <w:lang w:val="de-AT"/>
        </w:rPr>
      </w:pPr>
      <w:r>
        <w:rPr>
          <w:lang w:val="de-AT"/>
        </w:rPr>
        <w:t xml:space="preserve">Für die </w:t>
      </w:r>
      <w:proofErr w:type="spellStart"/>
      <w:r>
        <w:rPr>
          <w:lang w:val="de-AT"/>
        </w:rPr>
        <w:t>Zelinkagasse</w:t>
      </w:r>
      <w:proofErr w:type="spellEnd"/>
      <w:r>
        <w:rPr>
          <w:lang w:val="de-AT"/>
        </w:rPr>
        <w:t xml:space="preserve"> (und weitere angrenzende Straßenzüge) wird </w:t>
      </w:r>
      <w:r w:rsidR="00B53EEA">
        <w:rPr>
          <w:lang w:val="de-AT"/>
        </w:rPr>
        <w:t xml:space="preserve">u.a. </w:t>
      </w:r>
      <w:r>
        <w:rPr>
          <w:lang w:val="de-AT"/>
        </w:rPr>
        <w:t xml:space="preserve">wegen des erhöhten Radverkehrs die Einrichtung einer Wohnstraße gefordert. In der letzten BR Sitzung wurde beschlossen, einen diesbezüglichen älteren BR Antrag zu überprüfen. </w:t>
      </w:r>
    </w:p>
    <w:p w14:paraId="4F4508EA" w14:textId="77777777" w:rsidR="004A6150" w:rsidRDefault="004A6150" w:rsidP="004A6150">
      <w:pPr>
        <w:pStyle w:val="Listenabsatz"/>
        <w:spacing w:before="120" w:after="120"/>
        <w:ind w:left="284"/>
        <w:rPr>
          <w:lang w:val="de-AT"/>
        </w:rPr>
      </w:pPr>
    </w:p>
    <w:p w14:paraId="5F32AD71" w14:textId="1BFFBBD5" w:rsidR="004A6150" w:rsidRPr="004A6150" w:rsidRDefault="004A6150" w:rsidP="004A6150">
      <w:pPr>
        <w:spacing w:before="120" w:after="120"/>
        <w:rPr>
          <w:rFonts w:asciiTheme="minorHAnsi" w:hAnsiTheme="minorHAnsi"/>
          <w:b/>
          <w:lang w:val="de-AT"/>
        </w:rPr>
      </w:pPr>
      <w:r w:rsidRPr="004A6150">
        <w:rPr>
          <w:rFonts w:asciiTheme="minorHAnsi" w:hAnsiTheme="minorHAnsi"/>
          <w:b/>
          <w:lang w:val="de-AT"/>
        </w:rPr>
        <w:t>Radverkehr und öffentlicher Verkehr</w:t>
      </w:r>
    </w:p>
    <w:p w14:paraId="4683C4CF" w14:textId="02FCFDAA" w:rsidR="004A6150" w:rsidRDefault="004A6150" w:rsidP="004A6150">
      <w:pPr>
        <w:spacing w:before="120" w:after="120"/>
        <w:rPr>
          <w:rFonts w:asciiTheme="minorHAnsi" w:hAnsiTheme="minorHAnsi"/>
          <w:lang w:val="de-AT"/>
        </w:rPr>
      </w:pPr>
      <w:r>
        <w:rPr>
          <w:rFonts w:asciiTheme="minorHAnsi" w:hAnsiTheme="minorHAnsi"/>
          <w:lang w:val="de-AT"/>
        </w:rPr>
        <w:t xml:space="preserve">Die künftige </w:t>
      </w:r>
      <w:r w:rsidR="009F08C0">
        <w:rPr>
          <w:rFonts w:asciiTheme="minorHAnsi" w:hAnsiTheme="minorHAnsi"/>
          <w:lang w:val="de-AT"/>
        </w:rPr>
        <w:t>Radwegführung - und auch die von der Initiative angestrebte Verkehrsberuhigung im Zentrum - hängt</w:t>
      </w:r>
      <w:r>
        <w:rPr>
          <w:rFonts w:asciiTheme="minorHAnsi" w:hAnsiTheme="minorHAnsi"/>
          <w:lang w:val="de-AT"/>
        </w:rPr>
        <w:t xml:space="preserve"> eng m</w:t>
      </w:r>
      <w:r w:rsidR="009F08C0">
        <w:rPr>
          <w:rFonts w:asciiTheme="minorHAnsi" w:hAnsiTheme="minorHAnsi"/>
          <w:lang w:val="de-AT"/>
        </w:rPr>
        <w:t>it der Zukunft des Öffentlichen Verkehr</w:t>
      </w:r>
      <w:r w:rsidR="00B53EEA">
        <w:rPr>
          <w:rFonts w:asciiTheme="minorHAnsi" w:hAnsiTheme="minorHAnsi"/>
          <w:lang w:val="de-AT"/>
        </w:rPr>
        <w:t>s</w:t>
      </w:r>
      <w:r w:rsidR="009F08C0">
        <w:rPr>
          <w:rFonts w:asciiTheme="minorHAnsi" w:hAnsiTheme="minorHAnsi"/>
          <w:lang w:val="de-AT"/>
        </w:rPr>
        <w:t xml:space="preserve"> (ÖV) </w:t>
      </w:r>
      <w:r w:rsidR="00B53EEA">
        <w:rPr>
          <w:rFonts w:asciiTheme="minorHAnsi" w:hAnsiTheme="minorHAnsi"/>
          <w:lang w:val="de-AT"/>
        </w:rPr>
        <w:t xml:space="preserve">im Bezirk </w:t>
      </w:r>
      <w:r w:rsidR="009F08C0">
        <w:rPr>
          <w:rFonts w:asciiTheme="minorHAnsi" w:hAnsiTheme="minorHAnsi"/>
          <w:lang w:val="de-AT"/>
        </w:rPr>
        <w:t>zusammen</w:t>
      </w:r>
      <w:r>
        <w:rPr>
          <w:rFonts w:asciiTheme="minorHAnsi" w:hAnsiTheme="minorHAnsi"/>
          <w:lang w:val="de-AT"/>
        </w:rPr>
        <w:t xml:space="preserve">. Beim </w:t>
      </w:r>
      <w:r w:rsidR="009F08C0">
        <w:rPr>
          <w:rFonts w:asciiTheme="minorHAnsi" w:hAnsiTheme="minorHAnsi"/>
          <w:lang w:val="de-AT"/>
        </w:rPr>
        <w:t xml:space="preserve">ÖV </w:t>
      </w:r>
      <w:r>
        <w:rPr>
          <w:rFonts w:asciiTheme="minorHAnsi" w:hAnsiTheme="minorHAnsi"/>
          <w:lang w:val="de-AT"/>
        </w:rPr>
        <w:t xml:space="preserve">sind laut Auskunft der Verkehrsplanung keine nennenswerten Änderungen zu erwarten - und wenn dann </w:t>
      </w:r>
      <w:r w:rsidR="009F08C0">
        <w:rPr>
          <w:rFonts w:asciiTheme="minorHAnsi" w:hAnsiTheme="minorHAnsi"/>
          <w:lang w:val="de-AT"/>
        </w:rPr>
        <w:t xml:space="preserve">eher </w:t>
      </w:r>
      <w:r>
        <w:rPr>
          <w:rFonts w:asciiTheme="minorHAnsi" w:hAnsiTheme="minorHAnsi"/>
          <w:lang w:val="de-AT"/>
        </w:rPr>
        <w:t>eine Zunahme der Frequenzen (zusätzliche Straßenbahn</w:t>
      </w:r>
      <w:r w:rsidR="00B53EEA">
        <w:rPr>
          <w:rFonts w:asciiTheme="minorHAnsi" w:hAnsiTheme="minorHAnsi"/>
          <w:lang w:val="de-AT"/>
        </w:rPr>
        <w:t>-</w:t>
      </w:r>
      <w:r>
        <w:rPr>
          <w:rFonts w:asciiTheme="minorHAnsi" w:hAnsiTheme="minorHAnsi"/>
          <w:lang w:val="de-AT"/>
        </w:rPr>
        <w:t xml:space="preserve"> und Buslinien). Die Anbindung an den künftigen Bahnhof </w:t>
      </w:r>
      <w:proofErr w:type="spellStart"/>
      <w:r>
        <w:rPr>
          <w:rFonts w:asciiTheme="minorHAnsi" w:hAnsiTheme="minorHAnsi"/>
          <w:lang w:val="de-AT"/>
        </w:rPr>
        <w:t>Gösting</w:t>
      </w:r>
      <w:proofErr w:type="spellEnd"/>
      <w:r>
        <w:rPr>
          <w:rFonts w:asciiTheme="minorHAnsi" w:hAnsiTheme="minorHAnsi"/>
          <w:lang w:val="de-AT"/>
        </w:rPr>
        <w:t xml:space="preserve"> soll </w:t>
      </w:r>
      <w:r w:rsidR="009F08C0">
        <w:rPr>
          <w:rFonts w:asciiTheme="minorHAnsi" w:hAnsiTheme="minorHAnsi"/>
          <w:lang w:val="de-AT"/>
        </w:rPr>
        <w:t>laut Verkehrsplanung mit</w:t>
      </w:r>
      <w:r>
        <w:rPr>
          <w:rFonts w:asciiTheme="minorHAnsi" w:hAnsiTheme="minorHAnsi"/>
          <w:lang w:val="de-AT"/>
        </w:rPr>
        <w:t xml:space="preserve"> Busse</w:t>
      </w:r>
      <w:r w:rsidR="009F08C0">
        <w:rPr>
          <w:rFonts w:asciiTheme="minorHAnsi" w:hAnsiTheme="minorHAnsi"/>
          <w:lang w:val="de-AT"/>
        </w:rPr>
        <w:t>n</w:t>
      </w:r>
      <w:r>
        <w:rPr>
          <w:rFonts w:asciiTheme="minorHAnsi" w:hAnsiTheme="minorHAnsi"/>
          <w:lang w:val="de-AT"/>
        </w:rPr>
        <w:t xml:space="preserve"> erfolgen</w:t>
      </w:r>
      <w:r w:rsidR="008236B8">
        <w:rPr>
          <w:rFonts w:asciiTheme="minorHAnsi" w:hAnsiTheme="minorHAnsi"/>
          <w:lang w:val="de-AT"/>
        </w:rPr>
        <w:t xml:space="preserve"> - eventuell</w:t>
      </w:r>
      <w:r w:rsidR="00B53EEA">
        <w:rPr>
          <w:rFonts w:asciiTheme="minorHAnsi" w:hAnsiTheme="minorHAnsi"/>
          <w:lang w:val="de-AT"/>
        </w:rPr>
        <w:t xml:space="preserve"> sogar über eine neue </w:t>
      </w:r>
      <w:proofErr w:type="spellStart"/>
      <w:r w:rsidR="00B53EEA">
        <w:rPr>
          <w:rFonts w:asciiTheme="minorHAnsi" w:hAnsiTheme="minorHAnsi"/>
          <w:lang w:val="de-AT"/>
        </w:rPr>
        <w:t>Murbrücke</w:t>
      </w:r>
      <w:proofErr w:type="spellEnd"/>
      <w:r w:rsidR="00B53EEA">
        <w:rPr>
          <w:rFonts w:asciiTheme="minorHAnsi" w:hAnsiTheme="minorHAnsi"/>
          <w:lang w:val="de-AT"/>
        </w:rPr>
        <w:t>.</w:t>
      </w:r>
      <w:r>
        <w:rPr>
          <w:rFonts w:asciiTheme="minorHAnsi" w:hAnsiTheme="minorHAnsi"/>
          <w:lang w:val="de-AT"/>
        </w:rPr>
        <w:t xml:space="preserve"> </w:t>
      </w:r>
      <w:bookmarkStart w:id="0" w:name="_GoBack"/>
      <w:bookmarkEnd w:id="0"/>
    </w:p>
    <w:p w14:paraId="48221955" w14:textId="13145E35" w:rsidR="004A6150" w:rsidRDefault="004A6150" w:rsidP="004A6150">
      <w:pPr>
        <w:spacing w:before="120" w:after="120"/>
        <w:rPr>
          <w:rFonts w:asciiTheme="minorHAnsi" w:hAnsiTheme="minorHAnsi"/>
          <w:lang w:val="de-AT"/>
        </w:rPr>
      </w:pPr>
      <w:r>
        <w:rPr>
          <w:rFonts w:asciiTheme="minorHAnsi" w:hAnsiTheme="minorHAnsi"/>
          <w:lang w:val="de-AT"/>
        </w:rPr>
        <w:t xml:space="preserve">Ideen für eine Neugestaltung des ÖV müssen daher im Bezirk entwickelt </w:t>
      </w:r>
      <w:r w:rsidR="009F08C0">
        <w:rPr>
          <w:rFonts w:asciiTheme="minorHAnsi" w:hAnsiTheme="minorHAnsi"/>
          <w:lang w:val="de-AT"/>
        </w:rPr>
        <w:t>werden. Die Initiative wird diesbezüglich</w:t>
      </w:r>
      <w:r>
        <w:rPr>
          <w:rFonts w:asciiTheme="minorHAnsi" w:hAnsiTheme="minorHAnsi"/>
          <w:lang w:val="de-AT"/>
        </w:rPr>
        <w:t xml:space="preserve"> zunächst eine Reihe von Gesprächen führen und im Herbst Diskussionsrunden zu diesem Thema organisieren. Die Überlegungen gehen in Richtung Entflechtung des Busverkehrs im Bezirkszentrum und Anbindung an den Bahnhof </w:t>
      </w:r>
      <w:proofErr w:type="spellStart"/>
      <w:r>
        <w:rPr>
          <w:rFonts w:asciiTheme="minorHAnsi" w:hAnsiTheme="minorHAnsi"/>
          <w:lang w:val="de-AT"/>
        </w:rPr>
        <w:t>Gösting</w:t>
      </w:r>
      <w:proofErr w:type="spellEnd"/>
      <w:r>
        <w:rPr>
          <w:rFonts w:asciiTheme="minorHAnsi" w:hAnsiTheme="minorHAnsi"/>
          <w:lang w:val="de-AT"/>
        </w:rPr>
        <w:t xml:space="preserve"> mittels Schiene / Straßenbahn (Nutzung der ehemaligen Schleppbahngeleise). </w:t>
      </w:r>
    </w:p>
    <w:p w14:paraId="303D9B83" w14:textId="77777777" w:rsidR="004A6150" w:rsidRDefault="004A6150" w:rsidP="004A6150">
      <w:pPr>
        <w:pStyle w:val="Listenabsatz"/>
        <w:spacing w:before="120" w:after="120"/>
        <w:ind w:left="284"/>
        <w:rPr>
          <w:lang w:val="de-AT"/>
        </w:rPr>
      </w:pPr>
    </w:p>
    <w:p w14:paraId="57C1ED0B" w14:textId="77777777" w:rsidR="004A6150" w:rsidRDefault="004A6150" w:rsidP="004A6150">
      <w:pPr>
        <w:spacing w:before="120" w:after="120"/>
        <w:rPr>
          <w:rFonts w:asciiTheme="minorHAnsi" w:hAnsiTheme="minorHAnsi" w:cstheme="minorBidi"/>
          <w:b/>
          <w:lang w:eastAsia="en-US"/>
        </w:rPr>
      </w:pPr>
      <w:r w:rsidRPr="003679B9">
        <w:rPr>
          <w:rFonts w:asciiTheme="minorHAnsi" w:hAnsiTheme="minorHAnsi" w:cstheme="minorBidi"/>
          <w:b/>
          <w:lang w:eastAsia="en-US"/>
        </w:rPr>
        <w:t xml:space="preserve">Bebauungsplan </w:t>
      </w:r>
      <w:proofErr w:type="spellStart"/>
      <w:r w:rsidRPr="003679B9">
        <w:rPr>
          <w:rFonts w:asciiTheme="minorHAnsi" w:hAnsiTheme="minorHAnsi" w:cstheme="minorBidi"/>
          <w:b/>
          <w:lang w:eastAsia="en-US"/>
        </w:rPr>
        <w:t>Andritzer</w:t>
      </w:r>
      <w:proofErr w:type="spellEnd"/>
      <w:r w:rsidRPr="003679B9">
        <w:rPr>
          <w:rFonts w:asciiTheme="minorHAnsi" w:hAnsiTheme="minorHAnsi" w:cstheme="minorBidi"/>
          <w:b/>
          <w:lang w:eastAsia="en-US"/>
        </w:rPr>
        <w:t xml:space="preserve"> Reichsstraße </w:t>
      </w:r>
    </w:p>
    <w:p w14:paraId="45AF990F" w14:textId="45E5C975" w:rsidR="004A6150" w:rsidRDefault="004A6150" w:rsidP="004A6150">
      <w:pPr>
        <w:rPr>
          <w:rFonts w:asciiTheme="minorHAnsi" w:hAnsiTheme="minorHAnsi" w:cstheme="minorBidi"/>
          <w:lang w:eastAsia="en-US"/>
        </w:rPr>
      </w:pPr>
      <w:r w:rsidRPr="003679B9">
        <w:rPr>
          <w:rFonts w:asciiTheme="minorHAnsi" w:hAnsiTheme="minorHAnsi" w:cstheme="minorBidi"/>
          <w:lang w:eastAsia="en-US"/>
        </w:rPr>
        <w:t xml:space="preserve">Für den Bereich von der </w:t>
      </w:r>
      <w:r>
        <w:rPr>
          <w:rFonts w:asciiTheme="minorHAnsi" w:hAnsiTheme="minorHAnsi" w:cstheme="minorBidi"/>
          <w:lang w:eastAsia="en-US"/>
        </w:rPr>
        <w:t xml:space="preserve">Kreuzung </w:t>
      </w:r>
      <w:r w:rsidRPr="003679B9">
        <w:rPr>
          <w:rFonts w:asciiTheme="minorHAnsi" w:hAnsiTheme="minorHAnsi" w:cstheme="minorBidi"/>
          <w:lang w:eastAsia="en-US"/>
        </w:rPr>
        <w:t xml:space="preserve">Grazer Straße bis zu Am </w:t>
      </w:r>
      <w:proofErr w:type="spellStart"/>
      <w:r w:rsidRPr="003679B9">
        <w:rPr>
          <w:rFonts w:asciiTheme="minorHAnsi" w:hAnsiTheme="minorHAnsi" w:cstheme="minorBidi"/>
          <w:lang w:eastAsia="en-US"/>
        </w:rPr>
        <w:t>Andritzbach</w:t>
      </w:r>
      <w:proofErr w:type="spellEnd"/>
      <w:r>
        <w:rPr>
          <w:rFonts w:asciiTheme="minorHAnsi" w:hAnsiTheme="minorHAnsi" w:cstheme="minorBidi"/>
          <w:lang w:eastAsia="en-US"/>
        </w:rPr>
        <w:t xml:space="preserve"> liegt derzeit ein </w:t>
      </w:r>
      <w:r w:rsidRPr="003679B9">
        <w:rPr>
          <w:rFonts w:asciiTheme="minorHAnsi" w:hAnsiTheme="minorHAnsi" w:cstheme="minorBidi"/>
          <w:lang w:eastAsia="en-US"/>
        </w:rPr>
        <w:t>Bebauungsplan</w:t>
      </w:r>
      <w:r>
        <w:rPr>
          <w:rFonts w:asciiTheme="minorHAnsi" w:hAnsiTheme="minorHAnsi" w:cstheme="minorBidi"/>
          <w:lang w:eastAsia="en-US"/>
        </w:rPr>
        <w:t>entwurf</w:t>
      </w:r>
      <w:r w:rsidRPr="003679B9">
        <w:rPr>
          <w:rFonts w:asciiTheme="minorHAnsi" w:hAnsiTheme="minorHAnsi" w:cstheme="minorBidi"/>
          <w:lang w:eastAsia="en-US"/>
        </w:rPr>
        <w:t xml:space="preserve"> auf</w:t>
      </w:r>
      <w:r>
        <w:rPr>
          <w:rFonts w:asciiTheme="minorHAnsi" w:hAnsiTheme="minorHAnsi" w:cstheme="minorBidi"/>
          <w:lang w:eastAsia="en-US"/>
        </w:rPr>
        <w:t xml:space="preserve">, </w:t>
      </w:r>
      <w:r>
        <w:rPr>
          <w:rFonts w:ascii="Arial" w:eastAsia="Times New Roman" w:hAnsi="Arial" w:cs="Arial"/>
          <w:color w:val="000000"/>
          <w:sz w:val="22"/>
          <w:szCs w:val="22"/>
        </w:rPr>
        <w:t xml:space="preserve">Details dazu hier: </w:t>
      </w:r>
      <w:hyperlink r:id="rId6" w:history="1">
        <w:r w:rsidR="00B53EEA" w:rsidRPr="00A75C7A">
          <w:rPr>
            <w:rStyle w:val="Link"/>
            <w:rFonts w:asciiTheme="minorHAnsi" w:hAnsiTheme="minorHAnsi" w:cstheme="minorBidi"/>
            <w:lang w:eastAsia="en-US"/>
          </w:rPr>
          <w:t>https://www.graz.at/cms/beitrag/10394027/7758896/Bebauungsplan.html)</w:t>
        </w:r>
      </w:hyperlink>
      <w:r w:rsidR="00B53EEA">
        <w:rPr>
          <w:rFonts w:asciiTheme="minorHAnsi" w:hAnsiTheme="minorHAnsi" w:cstheme="minorBidi"/>
          <w:lang w:eastAsia="en-US"/>
        </w:rPr>
        <w:t>.</w:t>
      </w:r>
    </w:p>
    <w:p w14:paraId="3106C892" w14:textId="77777777" w:rsidR="004A6150" w:rsidRDefault="004A6150" w:rsidP="004A6150">
      <w:pPr>
        <w:rPr>
          <w:rFonts w:asciiTheme="minorHAnsi" w:hAnsiTheme="minorHAnsi" w:cstheme="minorBidi"/>
          <w:lang w:eastAsia="en-US"/>
        </w:rPr>
      </w:pPr>
      <w:r w:rsidRPr="003679B9">
        <w:rPr>
          <w:rFonts w:asciiTheme="minorHAnsi" w:hAnsiTheme="minorHAnsi" w:cstheme="minorBidi"/>
          <w:lang w:eastAsia="en-US"/>
        </w:rPr>
        <w:t xml:space="preserve">Einwendungen sind bis 29.9. möglich, eine Informationsveranstaltung der Stadtplanung findet am 19.9. im </w:t>
      </w:r>
      <w:proofErr w:type="spellStart"/>
      <w:r w:rsidRPr="003679B9">
        <w:rPr>
          <w:rFonts w:asciiTheme="minorHAnsi" w:hAnsiTheme="minorHAnsi" w:cstheme="minorBidi"/>
          <w:lang w:eastAsia="en-US"/>
        </w:rPr>
        <w:t>abc</w:t>
      </w:r>
      <w:proofErr w:type="spellEnd"/>
      <w:r w:rsidRPr="003679B9">
        <w:rPr>
          <w:rFonts w:asciiTheme="minorHAnsi" w:hAnsiTheme="minorHAnsi" w:cstheme="minorBidi"/>
          <w:lang w:eastAsia="en-US"/>
        </w:rPr>
        <w:t xml:space="preserve"> statt. </w:t>
      </w:r>
    </w:p>
    <w:p w14:paraId="5AF8E43B" w14:textId="7463D501" w:rsidR="009F08C0" w:rsidRDefault="009F08C0" w:rsidP="009F08C0">
      <w:pPr>
        <w:spacing w:before="120" w:after="120"/>
        <w:rPr>
          <w:rFonts w:asciiTheme="minorHAnsi" w:hAnsiTheme="minorHAnsi" w:cstheme="minorBidi"/>
          <w:lang w:eastAsia="en-US"/>
        </w:rPr>
      </w:pPr>
      <w:r w:rsidRPr="009F08C0">
        <w:rPr>
          <w:rFonts w:asciiTheme="minorHAnsi" w:hAnsiTheme="minorHAnsi" w:cstheme="minorBidi"/>
          <w:lang w:eastAsia="en-US"/>
        </w:rPr>
        <w:t xml:space="preserve">Die Verkehrslösung sieht eine Tiefgarage mit ca. </w:t>
      </w:r>
      <w:r>
        <w:rPr>
          <w:rFonts w:asciiTheme="minorHAnsi" w:hAnsiTheme="minorHAnsi" w:cstheme="minorBidi"/>
          <w:lang w:eastAsia="en-US"/>
        </w:rPr>
        <w:t xml:space="preserve">70 </w:t>
      </w:r>
      <w:r w:rsidRPr="009F08C0">
        <w:rPr>
          <w:rFonts w:asciiTheme="minorHAnsi" w:hAnsiTheme="minorHAnsi" w:cstheme="minorBidi"/>
          <w:lang w:eastAsia="en-US"/>
        </w:rPr>
        <w:t xml:space="preserve">Stellplätzen vor, deren Zufahrt über die </w:t>
      </w:r>
      <w:proofErr w:type="spellStart"/>
      <w:r w:rsidRPr="009F08C0">
        <w:rPr>
          <w:rFonts w:asciiTheme="minorHAnsi" w:hAnsiTheme="minorHAnsi" w:cstheme="minorBidi"/>
          <w:lang w:eastAsia="en-US"/>
        </w:rPr>
        <w:t>Rohrbacherg</w:t>
      </w:r>
      <w:r>
        <w:rPr>
          <w:rFonts w:asciiTheme="minorHAnsi" w:hAnsiTheme="minorHAnsi" w:cstheme="minorBidi"/>
          <w:lang w:eastAsia="en-US"/>
        </w:rPr>
        <w:t>a</w:t>
      </w:r>
      <w:r w:rsidRPr="009F08C0">
        <w:rPr>
          <w:rFonts w:asciiTheme="minorHAnsi" w:hAnsiTheme="minorHAnsi" w:cstheme="minorBidi"/>
          <w:lang w:eastAsia="en-US"/>
        </w:rPr>
        <w:t>sse</w:t>
      </w:r>
      <w:proofErr w:type="spellEnd"/>
      <w:r w:rsidRPr="009F08C0">
        <w:rPr>
          <w:rFonts w:asciiTheme="minorHAnsi" w:hAnsiTheme="minorHAnsi" w:cstheme="minorBidi"/>
          <w:lang w:eastAsia="en-US"/>
        </w:rPr>
        <w:t xml:space="preserve"> erfolgen soll. </w:t>
      </w:r>
      <w:r>
        <w:rPr>
          <w:rFonts w:asciiTheme="minorHAnsi" w:hAnsiTheme="minorHAnsi" w:cstheme="minorBidi"/>
          <w:lang w:eastAsia="en-US"/>
        </w:rPr>
        <w:t>Diskutiert wurden die daraus resultierenden Nutzungskonflikte in dieser Gasse und dem angrenzenden Naschgarten sowie die Gefahr einer Verkehrsverlagerung in die umliegenden kleine</w:t>
      </w:r>
      <w:r w:rsidR="00B53EEA">
        <w:rPr>
          <w:rFonts w:asciiTheme="minorHAnsi" w:hAnsiTheme="minorHAnsi" w:cstheme="minorBidi"/>
          <w:lang w:eastAsia="en-US"/>
        </w:rPr>
        <w:t>re</w:t>
      </w:r>
      <w:r>
        <w:rPr>
          <w:rFonts w:asciiTheme="minorHAnsi" w:hAnsiTheme="minorHAnsi" w:cstheme="minorBidi"/>
          <w:lang w:eastAsia="en-US"/>
        </w:rPr>
        <w:t>n Straßen. In der A. Reichsstraße ist ein Gehweg entlang einer neuen Baumallee vorgesehen</w:t>
      </w:r>
      <w:r w:rsidR="00B53EEA">
        <w:rPr>
          <w:rFonts w:asciiTheme="minorHAnsi" w:hAnsiTheme="minorHAnsi" w:cstheme="minorBidi"/>
          <w:lang w:eastAsia="en-US"/>
        </w:rPr>
        <w:t>, jedoch kein Radweg</w:t>
      </w:r>
      <w:r>
        <w:rPr>
          <w:rFonts w:asciiTheme="minorHAnsi" w:hAnsiTheme="minorHAnsi" w:cstheme="minorBidi"/>
          <w:lang w:eastAsia="en-US"/>
        </w:rPr>
        <w:t xml:space="preserve">. </w:t>
      </w:r>
    </w:p>
    <w:p w14:paraId="188FE8CB" w14:textId="161E16DE" w:rsidR="009F08C0" w:rsidRPr="009F08C0" w:rsidRDefault="0075273A" w:rsidP="009F08C0">
      <w:pPr>
        <w:spacing w:before="120" w:after="120"/>
        <w:rPr>
          <w:rFonts w:asciiTheme="minorHAnsi" w:hAnsiTheme="minorHAnsi" w:cstheme="minorBidi"/>
          <w:lang w:eastAsia="en-US"/>
        </w:rPr>
      </w:pPr>
      <w:r w:rsidRPr="0075273A">
        <w:rPr>
          <w:rFonts w:asciiTheme="minorHAnsi" w:hAnsiTheme="minorHAnsi" w:cstheme="minorBidi"/>
          <w:lang w:eastAsia="en-US"/>
        </w:rPr>
        <w:t xml:space="preserve">Prof. </w:t>
      </w:r>
      <w:proofErr w:type="spellStart"/>
      <w:r w:rsidRPr="0075273A">
        <w:rPr>
          <w:rFonts w:asciiTheme="minorHAnsi" w:hAnsiTheme="minorHAnsi" w:cstheme="minorBidi"/>
          <w:lang w:eastAsia="en-US"/>
        </w:rPr>
        <w:t>Fellendorf</w:t>
      </w:r>
      <w:proofErr w:type="spellEnd"/>
      <w:r w:rsidRPr="0075273A">
        <w:rPr>
          <w:rFonts w:asciiTheme="minorHAnsi" w:hAnsiTheme="minorHAnsi" w:cstheme="minorBidi"/>
          <w:lang w:eastAsia="en-US"/>
        </w:rPr>
        <w:t xml:space="preserve"> me</w:t>
      </w:r>
      <w:r>
        <w:rPr>
          <w:rFonts w:asciiTheme="minorHAnsi" w:hAnsiTheme="minorHAnsi" w:cstheme="minorBidi"/>
          <w:lang w:eastAsia="en-US"/>
        </w:rPr>
        <w:t>r</w:t>
      </w:r>
      <w:r w:rsidR="00B53EEA">
        <w:rPr>
          <w:rFonts w:asciiTheme="minorHAnsi" w:hAnsiTheme="minorHAnsi" w:cstheme="minorBidi"/>
          <w:lang w:eastAsia="en-US"/>
        </w:rPr>
        <w:t xml:space="preserve">kte an, dass in der </w:t>
      </w:r>
      <w:r>
        <w:rPr>
          <w:rFonts w:asciiTheme="minorHAnsi" w:hAnsiTheme="minorHAnsi" w:cstheme="minorBidi"/>
          <w:lang w:eastAsia="en-US"/>
        </w:rPr>
        <w:t xml:space="preserve">A. Reichsstraße </w:t>
      </w:r>
      <w:proofErr w:type="spellStart"/>
      <w:r>
        <w:rPr>
          <w:rFonts w:asciiTheme="minorHAnsi" w:hAnsiTheme="minorHAnsi" w:cstheme="minorBidi"/>
          <w:lang w:eastAsia="en-US"/>
        </w:rPr>
        <w:t>zuwenig</w:t>
      </w:r>
      <w:proofErr w:type="spellEnd"/>
      <w:r>
        <w:rPr>
          <w:rFonts w:asciiTheme="minorHAnsi" w:hAnsiTheme="minorHAnsi" w:cstheme="minorBidi"/>
          <w:lang w:eastAsia="en-US"/>
        </w:rPr>
        <w:t xml:space="preserve"> Platz für einen Radweg ist. Daher schlägt er vor, den Beginn der geplanten Begegnungszone bereits bei ‚Am </w:t>
      </w:r>
      <w:proofErr w:type="spellStart"/>
      <w:r>
        <w:rPr>
          <w:rFonts w:asciiTheme="minorHAnsi" w:hAnsiTheme="minorHAnsi" w:cstheme="minorBidi"/>
          <w:lang w:eastAsia="en-US"/>
        </w:rPr>
        <w:t>Andritzbach</w:t>
      </w:r>
      <w:proofErr w:type="spellEnd"/>
      <w:r>
        <w:rPr>
          <w:rFonts w:asciiTheme="minorHAnsi" w:hAnsiTheme="minorHAnsi" w:cstheme="minorBidi"/>
          <w:lang w:eastAsia="en-US"/>
        </w:rPr>
        <w:t xml:space="preserve">’ anzusetzen. Die Begegnungszone ist </w:t>
      </w:r>
      <w:r w:rsidR="009F08C0" w:rsidRPr="009F08C0">
        <w:rPr>
          <w:rFonts w:asciiTheme="minorHAnsi" w:hAnsiTheme="minorHAnsi" w:cstheme="minorBidi"/>
          <w:lang w:eastAsia="en-US"/>
        </w:rPr>
        <w:t>eine Maßnahme zur Verkehrsberuhigung auf Basis des gleichberechtigten Miteinanders der verschiedenen Verkehrsteilnehmer</w:t>
      </w:r>
      <w:r w:rsidR="00B53EEA">
        <w:rPr>
          <w:rFonts w:asciiTheme="minorHAnsi" w:hAnsiTheme="minorHAnsi" w:cstheme="minorBidi"/>
          <w:lang w:eastAsia="en-US"/>
        </w:rPr>
        <w:t>-</w:t>
      </w:r>
      <w:r w:rsidR="009F08C0" w:rsidRPr="009F08C0">
        <w:rPr>
          <w:rFonts w:asciiTheme="minorHAnsi" w:hAnsiTheme="minorHAnsi" w:cstheme="minorBidi"/>
          <w:lang w:eastAsia="en-US"/>
        </w:rPr>
        <w:t xml:space="preserve">*innen. </w:t>
      </w:r>
      <w:r>
        <w:rPr>
          <w:rFonts w:asciiTheme="minorHAnsi" w:hAnsiTheme="minorHAnsi" w:cstheme="minorBidi"/>
          <w:lang w:eastAsia="en-US"/>
        </w:rPr>
        <w:t xml:space="preserve">Dadurch entfällt die Notwendigkeit getrennter Fuß- und Radwege, allerdings gäbe es dann auch keine Kreuzungen oder Parkmöglichkeiten mehr. </w:t>
      </w:r>
    </w:p>
    <w:p w14:paraId="54D0B584" w14:textId="70BAEBB2" w:rsidR="004A6150" w:rsidRDefault="004A6150" w:rsidP="004A6150">
      <w:pPr>
        <w:rPr>
          <w:rFonts w:asciiTheme="minorHAnsi" w:hAnsiTheme="minorHAnsi" w:cstheme="minorBidi"/>
          <w:lang w:eastAsia="en-US"/>
        </w:rPr>
      </w:pPr>
      <w:r>
        <w:rPr>
          <w:rFonts w:asciiTheme="minorHAnsi" w:hAnsiTheme="minorHAnsi" w:cstheme="minorBidi"/>
          <w:lang w:eastAsia="en-US"/>
        </w:rPr>
        <w:t>Die Initiative steht</w:t>
      </w:r>
      <w:r w:rsidRPr="003679B9">
        <w:rPr>
          <w:rFonts w:asciiTheme="minorHAnsi" w:hAnsiTheme="minorHAnsi" w:cstheme="minorBidi"/>
          <w:lang w:eastAsia="en-US"/>
        </w:rPr>
        <w:t xml:space="preserve"> dem </w:t>
      </w:r>
      <w:r>
        <w:rPr>
          <w:rFonts w:asciiTheme="minorHAnsi" w:hAnsiTheme="minorHAnsi" w:cstheme="minorBidi"/>
          <w:lang w:eastAsia="en-US"/>
        </w:rPr>
        <w:t xml:space="preserve">Entwurf </w:t>
      </w:r>
      <w:r w:rsidR="00B53EEA">
        <w:rPr>
          <w:rFonts w:asciiTheme="minorHAnsi" w:hAnsiTheme="minorHAnsi" w:cstheme="minorBidi"/>
          <w:lang w:eastAsia="en-US"/>
        </w:rPr>
        <w:t>des Bebauungsplans auch deswegen</w:t>
      </w:r>
      <w:r w:rsidRPr="003679B9">
        <w:rPr>
          <w:rFonts w:asciiTheme="minorHAnsi" w:hAnsiTheme="minorHAnsi" w:cstheme="minorBidi"/>
          <w:lang w:eastAsia="en-US"/>
        </w:rPr>
        <w:t xml:space="preserve"> kritisch gegenüber</w:t>
      </w:r>
      <w:r>
        <w:rPr>
          <w:rFonts w:asciiTheme="minorHAnsi" w:hAnsiTheme="minorHAnsi" w:cstheme="minorBidi"/>
          <w:lang w:eastAsia="en-US"/>
        </w:rPr>
        <w:t xml:space="preserve">, weil er </w:t>
      </w:r>
      <w:r w:rsidR="009F08C0">
        <w:rPr>
          <w:rFonts w:asciiTheme="minorHAnsi" w:hAnsiTheme="minorHAnsi" w:cstheme="minorBidi"/>
          <w:lang w:eastAsia="en-US"/>
        </w:rPr>
        <w:t>den</w:t>
      </w:r>
      <w:r w:rsidR="00B53EEA">
        <w:rPr>
          <w:rFonts w:asciiTheme="minorHAnsi" w:hAnsiTheme="minorHAnsi" w:cstheme="minorBidi"/>
          <w:lang w:eastAsia="en-US"/>
        </w:rPr>
        <w:t xml:space="preserve"> von ihr</w:t>
      </w:r>
      <w:r w:rsidRPr="003679B9">
        <w:rPr>
          <w:rFonts w:asciiTheme="minorHAnsi" w:hAnsiTheme="minorHAnsi" w:cstheme="minorBidi"/>
          <w:lang w:eastAsia="en-US"/>
        </w:rPr>
        <w:t xml:space="preserve"> angestrebte</w:t>
      </w:r>
      <w:r w:rsidR="009F08C0">
        <w:rPr>
          <w:rFonts w:asciiTheme="minorHAnsi" w:hAnsiTheme="minorHAnsi" w:cstheme="minorBidi"/>
          <w:lang w:eastAsia="en-US"/>
        </w:rPr>
        <w:t xml:space="preserve">n Zielen </w:t>
      </w:r>
      <w:r w:rsidR="005D3BE9">
        <w:rPr>
          <w:rFonts w:asciiTheme="minorHAnsi" w:hAnsiTheme="minorHAnsi" w:cstheme="minorBidi"/>
          <w:lang w:eastAsia="en-US"/>
        </w:rPr>
        <w:t>und</w:t>
      </w:r>
      <w:r>
        <w:rPr>
          <w:rFonts w:asciiTheme="minorHAnsi" w:hAnsiTheme="minorHAnsi" w:cstheme="minorBidi"/>
          <w:lang w:eastAsia="en-US"/>
        </w:rPr>
        <w:t xml:space="preserve"> den Raumordnungsplänen </w:t>
      </w:r>
      <w:r w:rsidR="00B53EEA">
        <w:rPr>
          <w:rFonts w:asciiTheme="minorHAnsi" w:hAnsiTheme="minorHAnsi" w:cstheme="minorBidi"/>
          <w:lang w:eastAsia="en-US"/>
        </w:rPr>
        <w:t xml:space="preserve">für das </w:t>
      </w:r>
      <w:proofErr w:type="spellStart"/>
      <w:r w:rsidR="00B53EEA">
        <w:rPr>
          <w:rFonts w:asciiTheme="minorHAnsi" w:hAnsiTheme="minorHAnsi" w:cstheme="minorBidi"/>
          <w:lang w:eastAsia="en-US"/>
        </w:rPr>
        <w:t>Andritzer</w:t>
      </w:r>
      <w:proofErr w:type="spellEnd"/>
      <w:r w:rsidR="00B53EEA">
        <w:rPr>
          <w:rFonts w:asciiTheme="minorHAnsi" w:hAnsiTheme="minorHAnsi" w:cstheme="minorBidi"/>
          <w:lang w:eastAsia="en-US"/>
        </w:rPr>
        <w:t xml:space="preserve"> Zentrum </w:t>
      </w:r>
      <w:r>
        <w:rPr>
          <w:rFonts w:asciiTheme="minorHAnsi" w:hAnsiTheme="minorHAnsi" w:cstheme="minorBidi"/>
          <w:lang w:eastAsia="en-US"/>
        </w:rPr>
        <w:t>widerspricht</w:t>
      </w:r>
      <w:r w:rsidRPr="003679B9">
        <w:rPr>
          <w:rFonts w:asciiTheme="minorHAnsi" w:hAnsiTheme="minorHAnsi" w:cstheme="minorBidi"/>
          <w:lang w:eastAsia="en-US"/>
        </w:rPr>
        <w:t xml:space="preserve">. Daher </w:t>
      </w:r>
      <w:r w:rsidR="00B53EEA">
        <w:rPr>
          <w:rFonts w:asciiTheme="minorHAnsi" w:hAnsiTheme="minorHAnsi" w:cstheme="minorBidi"/>
          <w:lang w:eastAsia="en-US"/>
        </w:rPr>
        <w:t xml:space="preserve">soll </w:t>
      </w:r>
      <w:r w:rsidRPr="003679B9">
        <w:rPr>
          <w:rFonts w:asciiTheme="minorHAnsi" w:hAnsiTheme="minorHAnsi" w:cstheme="minorBidi"/>
          <w:lang w:eastAsia="en-US"/>
        </w:rPr>
        <w:t>ehestmöglich mit der Vizebürgermeisterin sowie den Vertreter*innen der Rathauskoal</w:t>
      </w:r>
      <w:r>
        <w:rPr>
          <w:rFonts w:asciiTheme="minorHAnsi" w:hAnsiTheme="minorHAnsi" w:cstheme="minorBidi"/>
          <w:lang w:eastAsia="en-US"/>
        </w:rPr>
        <w:t>ition im zuständigen Bauausschuss</w:t>
      </w:r>
      <w:r w:rsidR="00B53EEA">
        <w:rPr>
          <w:rFonts w:asciiTheme="minorHAnsi" w:hAnsiTheme="minorHAnsi" w:cstheme="minorBidi"/>
          <w:lang w:eastAsia="en-US"/>
        </w:rPr>
        <w:t xml:space="preserve"> Kontakt aufgenom</w:t>
      </w:r>
      <w:r w:rsidRPr="003679B9">
        <w:rPr>
          <w:rFonts w:asciiTheme="minorHAnsi" w:hAnsiTheme="minorHAnsi" w:cstheme="minorBidi"/>
          <w:lang w:eastAsia="en-US"/>
        </w:rPr>
        <w:t xml:space="preserve">men und </w:t>
      </w:r>
      <w:r w:rsidR="00B53EEA">
        <w:rPr>
          <w:rFonts w:asciiTheme="minorHAnsi" w:hAnsiTheme="minorHAnsi" w:cstheme="minorBidi"/>
          <w:lang w:eastAsia="en-US"/>
        </w:rPr>
        <w:t>diese Anliegen vorge</w:t>
      </w:r>
      <w:r w:rsidRPr="003679B9">
        <w:rPr>
          <w:rFonts w:asciiTheme="minorHAnsi" w:hAnsiTheme="minorHAnsi" w:cstheme="minorBidi"/>
          <w:lang w:eastAsia="en-US"/>
        </w:rPr>
        <w:t>tragen</w:t>
      </w:r>
      <w:r w:rsidR="00B53EEA">
        <w:rPr>
          <w:rFonts w:asciiTheme="minorHAnsi" w:hAnsiTheme="minorHAnsi" w:cstheme="minorBidi"/>
          <w:lang w:eastAsia="en-US"/>
        </w:rPr>
        <w:t xml:space="preserve"> werden</w:t>
      </w:r>
      <w:r w:rsidRPr="003679B9">
        <w:rPr>
          <w:rFonts w:asciiTheme="minorHAnsi" w:hAnsiTheme="minorHAnsi" w:cstheme="minorBidi"/>
          <w:lang w:eastAsia="en-US"/>
        </w:rPr>
        <w:t xml:space="preserve">. Als Grundlage für diese Gespräche </w:t>
      </w:r>
      <w:r w:rsidR="00B53EEA">
        <w:rPr>
          <w:rFonts w:asciiTheme="minorHAnsi" w:hAnsiTheme="minorHAnsi" w:cstheme="minorBidi"/>
          <w:lang w:eastAsia="en-US"/>
        </w:rPr>
        <w:t xml:space="preserve">wird </w:t>
      </w:r>
      <w:r w:rsidRPr="003679B9">
        <w:rPr>
          <w:rFonts w:asciiTheme="minorHAnsi" w:hAnsiTheme="minorHAnsi" w:cstheme="minorBidi"/>
          <w:lang w:eastAsia="en-US"/>
        </w:rPr>
        <w:t xml:space="preserve">derzeit </w:t>
      </w:r>
      <w:r w:rsidR="00B53EEA">
        <w:rPr>
          <w:rFonts w:asciiTheme="minorHAnsi" w:hAnsiTheme="minorHAnsi" w:cstheme="minorBidi"/>
          <w:lang w:eastAsia="en-US"/>
        </w:rPr>
        <w:t xml:space="preserve">von der </w:t>
      </w:r>
      <w:r w:rsidR="00B53EEA" w:rsidRPr="003679B9">
        <w:rPr>
          <w:rFonts w:asciiTheme="minorHAnsi" w:hAnsiTheme="minorHAnsi" w:cstheme="minorBidi"/>
          <w:lang w:eastAsia="en-US"/>
        </w:rPr>
        <w:t xml:space="preserve">Initiative </w:t>
      </w:r>
      <w:r w:rsidRPr="003679B9">
        <w:rPr>
          <w:rFonts w:asciiTheme="minorHAnsi" w:hAnsiTheme="minorHAnsi" w:cstheme="minorBidi"/>
          <w:lang w:eastAsia="en-US"/>
        </w:rPr>
        <w:t xml:space="preserve">eine ausführliche Stellungnahme </w:t>
      </w:r>
      <w:r w:rsidR="00B53EEA">
        <w:rPr>
          <w:rFonts w:asciiTheme="minorHAnsi" w:hAnsiTheme="minorHAnsi" w:cstheme="minorBidi"/>
          <w:lang w:eastAsia="en-US"/>
        </w:rPr>
        <w:t>vor</w:t>
      </w:r>
      <w:r w:rsidR="00B53EEA" w:rsidRPr="003679B9">
        <w:rPr>
          <w:rFonts w:asciiTheme="minorHAnsi" w:hAnsiTheme="minorHAnsi" w:cstheme="minorBidi"/>
          <w:lang w:eastAsia="en-US"/>
        </w:rPr>
        <w:t>bereite</w:t>
      </w:r>
      <w:r w:rsidR="00B53EEA">
        <w:rPr>
          <w:rFonts w:asciiTheme="minorHAnsi" w:hAnsiTheme="minorHAnsi" w:cstheme="minorBidi"/>
          <w:lang w:eastAsia="en-US"/>
        </w:rPr>
        <w:t>t (</w:t>
      </w:r>
      <w:r w:rsidRPr="003679B9">
        <w:rPr>
          <w:rFonts w:asciiTheme="minorHAnsi" w:hAnsiTheme="minorHAnsi" w:cstheme="minorBidi"/>
          <w:lang w:eastAsia="en-US"/>
        </w:rPr>
        <w:t>samt Handlungsvor</w:t>
      </w:r>
      <w:r>
        <w:rPr>
          <w:rFonts w:asciiTheme="minorHAnsi" w:hAnsiTheme="minorHAnsi" w:cstheme="minorBidi"/>
          <w:lang w:eastAsia="en-US"/>
        </w:rPr>
        <w:t>schlägen</w:t>
      </w:r>
      <w:r w:rsidR="00B53EEA">
        <w:rPr>
          <w:rFonts w:asciiTheme="minorHAnsi" w:hAnsiTheme="minorHAnsi" w:cstheme="minorBidi"/>
          <w:lang w:eastAsia="en-US"/>
        </w:rPr>
        <w:t>)</w:t>
      </w:r>
      <w:r>
        <w:rPr>
          <w:rFonts w:asciiTheme="minorHAnsi" w:hAnsiTheme="minorHAnsi" w:cstheme="minorBidi"/>
          <w:lang w:eastAsia="en-US"/>
        </w:rPr>
        <w:t xml:space="preserve">. Das kann auch als Material für </w:t>
      </w:r>
      <w:r w:rsidR="00B53EEA">
        <w:rPr>
          <w:rFonts w:asciiTheme="minorHAnsi" w:hAnsiTheme="minorHAnsi" w:cstheme="minorBidi"/>
          <w:lang w:eastAsia="en-US"/>
        </w:rPr>
        <w:t xml:space="preserve">allfällige </w:t>
      </w:r>
      <w:r>
        <w:rPr>
          <w:rFonts w:asciiTheme="minorHAnsi" w:hAnsiTheme="minorHAnsi" w:cstheme="minorBidi"/>
          <w:lang w:eastAsia="en-US"/>
        </w:rPr>
        <w:t xml:space="preserve">Einwendungen dienen. </w:t>
      </w:r>
    </w:p>
    <w:p w14:paraId="19F1E8E5" w14:textId="77777777" w:rsidR="00003AFE" w:rsidRPr="009F08C0" w:rsidRDefault="00003AFE" w:rsidP="009F08C0">
      <w:pPr>
        <w:spacing w:before="120" w:after="120"/>
        <w:rPr>
          <w:lang w:val="de-AT"/>
        </w:rPr>
      </w:pPr>
    </w:p>
    <w:p w14:paraId="4856DEB1" w14:textId="5E675F85" w:rsidR="0075273A" w:rsidRDefault="0075273A" w:rsidP="0075273A">
      <w:pPr>
        <w:spacing w:before="120" w:after="120"/>
        <w:rPr>
          <w:rFonts w:asciiTheme="minorHAnsi" w:hAnsiTheme="minorHAnsi" w:cstheme="minorBidi"/>
          <w:b/>
          <w:lang w:eastAsia="en-US"/>
        </w:rPr>
      </w:pPr>
      <w:r>
        <w:rPr>
          <w:rFonts w:asciiTheme="minorHAnsi" w:hAnsiTheme="minorHAnsi" w:cstheme="minorBidi"/>
          <w:b/>
          <w:lang w:eastAsia="en-US"/>
        </w:rPr>
        <w:t xml:space="preserve">Nächstes Treffen der AG </w:t>
      </w:r>
    </w:p>
    <w:p w14:paraId="2642A055" w14:textId="71BC07A7" w:rsidR="0075273A" w:rsidRPr="0075273A" w:rsidRDefault="0075273A" w:rsidP="0075273A">
      <w:pPr>
        <w:spacing w:before="120" w:after="120"/>
        <w:rPr>
          <w:rFonts w:asciiTheme="minorHAnsi" w:hAnsiTheme="minorHAnsi" w:cstheme="minorBidi"/>
          <w:lang w:eastAsia="en-US"/>
        </w:rPr>
      </w:pPr>
      <w:r>
        <w:rPr>
          <w:rFonts w:asciiTheme="minorHAnsi" w:hAnsiTheme="minorHAnsi" w:cstheme="minorBidi"/>
          <w:lang w:eastAsia="en-US"/>
        </w:rPr>
        <w:t>Dieses</w:t>
      </w:r>
      <w:r w:rsidRPr="0075273A">
        <w:rPr>
          <w:rFonts w:asciiTheme="minorHAnsi" w:hAnsiTheme="minorHAnsi" w:cstheme="minorBidi"/>
          <w:lang w:eastAsia="en-US"/>
        </w:rPr>
        <w:t xml:space="preserve"> soll gemeinsam mit dem nächsten Abstimmungsgespräch mit Hr. </w:t>
      </w:r>
      <w:proofErr w:type="spellStart"/>
      <w:r w:rsidRPr="0075273A">
        <w:rPr>
          <w:rFonts w:asciiTheme="minorHAnsi" w:hAnsiTheme="minorHAnsi" w:cstheme="minorBidi"/>
          <w:lang w:eastAsia="en-US"/>
        </w:rPr>
        <w:t>Kronheim</w:t>
      </w:r>
      <w:proofErr w:type="spellEnd"/>
      <w:r w:rsidRPr="0075273A">
        <w:rPr>
          <w:rFonts w:asciiTheme="minorHAnsi" w:hAnsiTheme="minorHAnsi" w:cstheme="minorBidi"/>
          <w:lang w:eastAsia="en-US"/>
        </w:rPr>
        <w:t xml:space="preserve"> stattfinden, Termin ist voraussichtlich </w:t>
      </w:r>
      <w:r w:rsidR="005D3BE9">
        <w:rPr>
          <w:rFonts w:asciiTheme="minorHAnsi" w:hAnsiTheme="minorHAnsi" w:cstheme="minorBidi"/>
          <w:lang w:eastAsia="en-US"/>
        </w:rPr>
        <w:t>im September (</w:t>
      </w:r>
      <w:r w:rsidRPr="0075273A">
        <w:rPr>
          <w:rFonts w:asciiTheme="minorHAnsi" w:hAnsiTheme="minorHAnsi" w:cstheme="minorBidi"/>
          <w:lang w:eastAsia="en-US"/>
        </w:rPr>
        <w:t>nach Schulbeginn</w:t>
      </w:r>
      <w:r w:rsidR="005D3BE9">
        <w:rPr>
          <w:rFonts w:asciiTheme="minorHAnsi" w:hAnsiTheme="minorHAnsi" w:cstheme="minorBidi"/>
          <w:lang w:eastAsia="en-US"/>
        </w:rPr>
        <w:t>)</w:t>
      </w:r>
      <w:r w:rsidRPr="0075273A">
        <w:rPr>
          <w:rFonts w:asciiTheme="minorHAnsi" w:hAnsiTheme="minorHAnsi" w:cstheme="minorBidi"/>
          <w:lang w:eastAsia="en-US"/>
        </w:rPr>
        <w:t xml:space="preserve">. </w:t>
      </w:r>
    </w:p>
    <w:p w14:paraId="348D6836" w14:textId="77777777" w:rsidR="003679B9" w:rsidRDefault="003679B9" w:rsidP="003679B9">
      <w:pPr>
        <w:spacing w:before="120" w:after="120"/>
        <w:rPr>
          <w:rFonts w:asciiTheme="minorHAnsi" w:hAnsiTheme="minorHAnsi" w:cstheme="minorBidi"/>
          <w:b/>
          <w:lang w:eastAsia="en-US"/>
        </w:rPr>
      </w:pPr>
    </w:p>
    <w:p w14:paraId="07876C8B" w14:textId="77777777" w:rsidR="004A6150" w:rsidRPr="003679B9" w:rsidRDefault="004A6150" w:rsidP="003679B9">
      <w:pPr>
        <w:rPr>
          <w:rFonts w:asciiTheme="minorHAnsi" w:hAnsiTheme="minorHAnsi" w:cstheme="minorBidi"/>
          <w:lang w:eastAsia="en-US"/>
        </w:rPr>
      </w:pPr>
    </w:p>
    <w:p w14:paraId="6BA2C905" w14:textId="637E4E14" w:rsidR="00300A5C" w:rsidRPr="00842616" w:rsidRDefault="003679B9" w:rsidP="00EF7D1D">
      <w:pPr>
        <w:spacing w:before="120" w:after="120"/>
        <w:rPr>
          <w:lang w:val="de-AT"/>
        </w:rPr>
      </w:pPr>
      <w:r w:rsidRPr="00DB58AE">
        <w:rPr>
          <w:rFonts w:asciiTheme="minorHAnsi" w:hAnsiTheme="minorHAnsi"/>
          <w:lang w:val="de-AT"/>
        </w:rPr>
        <w:t>R. Hummelbrunner</w:t>
      </w:r>
    </w:p>
    <w:sectPr w:rsidR="00300A5C" w:rsidRPr="00842616" w:rsidSect="00313246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E76BE"/>
    <w:multiLevelType w:val="hybridMultilevel"/>
    <w:tmpl w:val="494C6A22"/>
    <w:lvl w:ilvl="0" w:tplc="0407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1">
    <w:nsid w:val="1E4D295D"/>
    <w:multiLevelType w:val="hybridMultilevel"/>
    <w:tmpl w:val="B7049E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274112"/>
    <w:multiLevelType w:val="hybridMultilevel"/>
    <w:tmpl w:val="14A6AB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164F79"/>
    <w:multiLevelType w:val="hybridMultilevel"/>
    <w:tmpl w:val="2758E1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4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A5C"/>
    <w:rsid w:val="00003AFE"/>
    <w:rsid w:val="00083988"/>
    <w:rsid w:val="00123C75"/>
    <w:rsid w:val="00145AD5"/>
    <w:rsid w:val="00151C27"/>
    <w:rsid w:val="001645EE"/>
    <w:rsid w:val="001A1AC9"/>
    <w:rsid w:val="001C423F"/>
    <w:rsid w:val="00237BE1"/>
    <w:rsid w:val="0026735E"/>
    <w:rsid w:val="002C3ECA"/>
    <w:rsid w:val="00300A5C"/>
    <w:rsid w:val="00313246"/>
    <w:rsid w:val="00336E07"/>
    <w:rsid w:val="003441C0"/>
    <w:rsid w:val="00360FA0"/>
    <w:rsid w:val="003679B9"/>
    <w:rsid w:val="003B5C21"/>
    <w:rsid w:val="0049577D"/>
    <w:rsid w:val="004A6150"/>
    <w:rsid w:val="004C09E0"/>
    <w:rsid w:val="004C0DCD"/>
    <w:rsid w:val="0050573B"/>
    <w:rsid w:val="00513E41"/>
    <w:rsid w:val="00530202"/>
    <w:rsid w:val="005829D9"/>
    <w:rsid w:val="005D3BE9"/>
    <w:rsid w:val="005F413F"/>
    <w:rsid w:val="005F4C2E"/>
    <w:rsid w:val="0061232B"/>
    <w:rsid w:val="006143BC"/>
    <w:rsid w:val="0061782D"/>
    <w:rsid w:val="00636700"/>
    <w:rsid w:val="006A1A82"/>
    <w:rsid w:val="006F3EBF"/>
    <w:rsid w:val="00740D12"/>
    <w:rsid w:val="0075273A"/>
    <w:rsid w:val="00752C19"/>
    <w:rsid w:val="00813A45"/>
    <w:rsid w:val="008236B8"/>
    <w:rsid w:val="00842616"/>
    <w:rsid w:val="00850E07"/>
    <w:rsid w:val="008B3A12"/>
    <w:rsid w:val="00903FB1"/>
    <w:rsid w:val="00955E8A"/>
    <w:rsid w:val="00971D66"/>
    <w:rsid w:val="009A3C83"/>
    <w:rsid w:val="009F08C0"/>
    <w:rsid w:val="00A721B8"/>
    <w:rsid w:val="00A815F2"/>
    <w:rsid w:val="00A81A61"/>
    <w:rsid w:val="00AE4778"/>
    <w:rsid w:val="00B25533"/>
    <w:rsid w:val="00B53EEA"/>
    <w:rsid w:val="00B87CD2"/>
    <w:rsid w:val="00BB2CF9"/>
    <w:rsid w:val="00BE00AC"/>
    <w:rsid w:val="00BF2D2C"/>
    <w:rsid w:val="00BF3A46"/>
    <w:rsid w:val="00BF7243"/>
    <w:rsid w:val="00C36B55"/>
    <w:rsid w:val="00C530D7"/>
    <w:rsid w:val="00D55D85"/>
    <w:rsid w:val="00DB58AE"/>
    <w:rsid w:val="00ED1F97"/>
    <w:rsid w:val="00EF7D1D"/>
    <w:rsid w:val="00F145B0"/>
    <w:rsid w:val="00F5326B"/>
    <w:rsid w:val="00F75C26"/>
    <w:rsid w:val="00F91C54"/>
    <w:rsid w:val="00FB2038"/>
    <w:rsid w:val="00FF1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231A8C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  <w:rsid w:val="00FB2038"/>
    <w:rPr>
      <w:rFonts w:ascii="Times New Roman" w:hAnsi="Times New Roman" w:cs="Times New Roman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Link">
    <w:name w:val="Hyperlink"/>
    <w:basedOn w:val="Absatz-Standardschriftart"/>
    <w:uiPriority w:val="99"/>
    <w:unhideWhenUsed/>
    <w:rsid w:val="00B87CD2"/>
    <w:rPr>
      <w:color w:val="0563C1" w:themeColor="hyperlink"/>
      <w:u w:val="single"/>
    </w:rPr>
  </w:style>
  <w:style w:type="paragraph" w:styleId="StandardWeb">
    <w:name w:val="Normal (Web)"/>
    <w:basedOn w:val="Standard"/>
    <w:uiPriority w:val="99"/>
    <w:unhideWhenUsed/>
    <w:rsid w:val="00971D66"/>
    <w:pPr>
      <w:spacing w:before="100" w:beforeAutospacing="1" w:after="100" w:afterAutospacing="1"/>
    </w:pPr>
  </w:style>
  <w:style w:type="character" w:styleId="Fett">
    <w:name w:val="Strong"/>
    <w:basedOn w:val="Absatz-Standardschriftart"/>
    <w:uiPriority w:val="22"/>
    <w:qFormat/>
    <w:rsid w:val="00971D66"/>
    <w:rPr>
      <w:b/>
      <w:bCs/>
    </w:rPr>
  </w:style>
  <w:style w:type="paragraph" w:styleId="Listenabsatz">
    <w:name w:val="List Paragraph"/>
    <w:basedOn w:val="Standard"/>
    <w:uiPriority w:val="34"/>
    <w:qFormat/>
    <w:rsid w:val="00F91C54"/>
    <w:pPr>
      <w:ind w:left="720"/>
      <w:contextualSpacing/>
    </w:pPr>
    <w:rPr>
      <w:rFonts w:asciiTheme="minorHAnsi" w:hAnsiTheme="minorHAnsi" w:cstheme="minorBidi"/>
      <w:lang w:val="hr-HR" w:eastAsia="en-US"/>
    </w:rPr>
  </w:style>
  <w:style w:type="character" w:customStyle="1" w:styleId="apple-converted-space">
    <w:name w:val="apple-converted-space"/>
    <w:basedOn w:val="Absatz-Standardschriftart"/>
    <w:rsid w:val="00BF2D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19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3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1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5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6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www.graz.at/cms/beitrag/10394027/7758896/Bebauungsplan.html)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663551B-1876-304E-95C3-36E514D56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673</Words>
  <Characters>4243</Characters>
  <Application>Microsoft Macintosh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Hummelbrunner</dc:creator>
  <cp:keywords/>
  <dc:description/>
  <cp:lastModifiedBy>Richard Hummelbrunner</cp:lastModifiedBy>
  <cp:revision>4</cp:revision>
  <cp:lastPrinted>2022-08-06T10:13:00Z</cp:lastPrinted>
  <dcterms:created xsi:type="dcterms:W3CDTF">2022-08-05T11:24:00Z</dcterms:created>
  <dcterms:modified xsi:type="dcterms:W3CDTF">2022-08-06T10:15:00Z</dcterms:modified>
</cp:coreProperties>
</file>